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1A5D29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 w:rsidRPr="001A5D29">
        <w:rPr>
          <w:rFonts w:ascii="Arial" w:hAnsi="Arial" w:cs="Arial"/>
          <w:b/>
          <w:color w:val="005EB8"/>
          <w:sz w:val="36"/>
          <w:szCs w:val="40"/>
        </w:rPr>
        <w:t>Cardiac c</w:t>
      </w:r>
      <w:r w:rsidR="005B6816" w:rsidRPr="001A5D29">
        <w:rPr>
          <w:rFonts w:ascii="Arial" w:hAnsi="Arial" w:cs="Arial"/>
          <w:b/>
          <w:color w:val="005EB8"/>
          <w:sz w:val="36"/>
          <w:szCs w:val="40"/>
        </w:rPr>
        <w:t xml:space="preserve">atheter labs – </w:t>
      </w:r>
      <w:r w:rsidR="00CF372C">
        <w:rPr>
          <w:rFonts w:ascii="Arial" w:hAnsi="Arial" w:cs="Arial"/>
          <w:b/>
          <w:color w:val="005EB8"/>
          <w:sz w:val="36"/>
          <w:szCs w:val="40"/>
        </w:rPr>
        <w:t>Team briefing</w:t>
      </w:r>
    </w:p>
    <w:p w:rsidR="00D141DF" w:rsidRPr="005633B9" w:rsidRDefault="005633B9" w:rsidP="00CE19F2">
      <w:pPr>
        <w:spacing w:after="240"/>
        <w:rPr>
          <w:rFonts w:ascii="Arial" w:hAnsi="Arial" w:cs="Arial"/>
          <w:b/>
          <w:szCs w:val="24"/>
          <w:u w:val="single"/>
        </w:rPr>
      </w:pPr>
      <w:r w:rsidRPr="005633B9"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CE19F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Time: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</w:p>
    <w:p w:rsidR="00CE19F2" w:rsidRDefault="00CE19F2" w:rsidP="00CE19F2">
      <w:pPr>
        <w:spacing w:after="240"/>
        <w:rPr>
          <w:b/>
        </w:rPr>
      </w:pPr>
      <w:r>
        <w:rPr>
          <w:rFonts w:ascii="Arial" w:hAnsi="Arial" w:cs="Arial"/>
          <w:b/>
          <w:szCs w:val="24"/>
        </w:rPr>
        <w:t xml:space="preserve">Consultant cardiologist: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Day coordinator</w:t>
      </w:r>
      <w:r w:rsidRPr="00CE19F2">
        <w:rPr>
          <w:rFonts w:ascii="Arial" w:hAnsi="Arial" w:cs="Arial"/>
          <w:b/>
          <w:szCs w:val="24"/>
        </w:rPr>
        <w:t>:</w:t>
      </w:r>
      <w:r w:rsidRPr="00CE19F2">
        <w:rPr>
          <w:b/>
        </w:rPr>
        <w:t xml:space="preserve"> </w:t>
      </w:r>
    </w:p>
    <w:p w:rsidR="00CE19F2" w:rsidRDefault="00CE19F2" w:rsidP="00CE19F2">
      <w:pPr>
        <w:spacing w:after="240"/>
        <w:rPr>
          <w:rFonts w:ascii="Arial" w:hAnsi="Arial" w:cs="Arial"/>
          <w:b/>
          <w:szCs w:val="24"/>
          <w:u w:val="single"/>
        </w:rPr>
      </w:pPr>
    </w:p>
    <w:p w:rsidR="00D141DF" w:rsidRDefault="00CE19F2" w:rsidP="00CE19F2">
      <w:pPr>
        <w:spacing w:after="120"/>
        <w:contextualSpacing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182785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 w:rsidRPr="00CE19F2">
        <w:rPr>
          <w:rFonts w:ascii="Arial" w:hAnsi="Arial" w:cs="Arial"/>
          <w:szCs w:val="24"/>
        </w:rPr>
        <w:t>Team introductions</w:t>
      </w:r>
    </w:p>
    <w:p w:rsidR="00CE19F2" w:rsidRDefault="00CE19F2" w:rsidP="00CE19F2">
      <w:pPr>
        <w:spacing w:after="120"/>
        <w:contextualSpacing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68105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Roles and responsibilities clarification</w:t>
      </w:r>
    </w:p>
    <w:p w:rsidR="00CE19F2" w:rsidRDefault="00CE19F2" w:rsidP="00CE19F2">
      <w:pPr>
        <w:spacing w:after="120"/>
        <w:contextualSpacing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7919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Review of previous day’s debrief</w:t>
      </w:r>
    </w:p>
    <w:p w:rsidR="00CE19F2" w:rsidRDefault="00CE19F2" w:rsidP="00CE19F2">
      <w:pPr>
        <w:spacing w:after="120"/>
        <w:contextualSpacing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39826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Staffing issues</w:t>
      </w:r>
    </w:p>
    <w:p w:rsidR="00CE19F2" w:rsidRDefault="00CE19F2" w:rsidP="00CE19F2">
      <w:pPr>
        <w:spacing w:after="120"/>
        <w:contextualSpacing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71396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Infection control requirements and procedures discussion</w:t>
      </w:r>
    </w:p>
    <w:p w:rsidR="00CE19F2" w:rsidRDefault="00CE19F2" w:rsidP="00CE19F2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="-147" w:tblpY="-147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696"/>
        <w:gridCol w:w="3734"/>
        <w:gridCol w:w="2717"/>
        <w:gridCol w:w="2288"/>
      </w:tblGrid>
      <w:tr w:rsidR="00CE19F2" w:rsidRPr="00CE19F2" w:rsidTr="00CE19F2">
        <w:trPr>
          <w:trHeight w:val="500"/>
        </w:trPr>
        <w:tc>
          <w:tcPr>
            <w:tcW w:w="1696" w:type="dxa"/>
          </w:tcPr>
          <w:p w:rsidR="00CE19F2" w:rsidRPr="00CE19F2" w:rsidRDefault="00CE19F2" w:rsidP="00EA307C">
            <w:pPr>
              <w:jc w:val="center"/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34" w:type="dxa"/>
          </w:tcPr>
          <w:p w:rsidR="00CE19F2" w:rsidRPr="00CE19F2" w:rsidRDefault="00CE19F2" w:rsidP="00EA307C">
            <w:pPr>
              <w:jc w:val="center"/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  <w:b/>
              </w:rPr>
              <w:t>Procedure</w:t>
            </w:r>
          </w:p>
        </w:tc>
        <w:tc>
          <w:tcPr>
            <w:tcW w:w="2717" w:type="dxa"/>
          </w:tcPr>
          <w:p w:rsidR="00CE19F2" w:rsidRPr="00CE19F2" w:rsidRDefault="00CE19F2" w:rsidP="00CE19F2">
            <w:pPr>
              <w:jc w:val="center"/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  <w:b/>
              </w:rPr>
              <w:t xml:space="preserve">Equipment </w:t>
            </w:r>
            <w:r>
              <w:rPr>
                <w:rFonts w:ascii="Arial" w:hAnsi="Arial" w:cs="Arial"/>
                <w:b/>
              </w:rPr>
              <w:t>r</w:t>
            </w:r>
            <w:r w:rsidRPr="00CE19F2">
              <w:rPr>
                <w:rFonts w:ascii="Arial" w:hAnsi="Arial" w:cs="Arial"/>
                <w:b/>
              </w:rPr>
              <w:t>equired</w:t>
            </w:r>
          </w:p>
        </w:tc>
        <w:tc>
          <w:tcPr>
            <w:tcW w:w="2288" w:type="dxa"/>
          </w:tcPr>
          <w:p w:rsidR="00CE19F2" w:rsidRPr="00CE19F2" w:rsidRDefault="00CE19F2" w:rsidP="00CE19F2">
            <w:pPr>
              <w:jc w:val="center"/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  <w:b/>
              </w:rPr>
              <w:t>p</w:t>
            </w:r>
            <w:r w:rsidRPr="00CE19F2">
              <w:rPr>
                <w:rFonts w:ascii="Arial" w:hAnsi="Arial" w:cs="Arial"/>
                <w:b/>
              </w:rPr>
              <w:t xml:space="preserve">rocedure </w:t>
            </w:r>
            <w:r>
              <w:rPr>
                <w:rFonts w:ascii="Arial" w:hAnsi="Arial" w:cs="Arial"/>
                <w:b/>
              </w:rPr>
              <w:t>r</w:t>
            </w:r>
            <w:r w:rsidRPr="00CE19F2">
              <w:rPr>
                <w:rFonts w:ascii="Arial" w:hAnsi="Arial" w:cs="Arial"/>
                <w:b/>
              </w:rPr>
              <w:t>equirements</w:t>
            </w:r>
          </w:p>
        </w:tc>
      </w:tr>
      <w:tr w:rsidR="00CE19F2" w:rsidRPr="00CE19F2" w:rsidTr="00CE19F2">
        <w:trPr>
          <w:trHeight w:val="682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EA307C">
            <w:pPr>
              <w:rPr>
                <w:rFonts w:ascii="Arial" w:hAnsi="Arial" w:cs="Arial"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  <w:p w:rsidR="00CE19F2" w:rsidRPr="00CE19F2" w:rsidRDefault="00CE19F2" w:rsidP="00EA307C">
            <w:pPr>
              <w:rPr>
                <w:rFonts w:ascii="Arial" w:hAnsi="Arial" w:cs="Arial"/>
              </w:rPr>
            </w:pPr>
          </w:p>
        </w:tc>
      </w:tr>
      <w:tr w:rsidR="00CE19F2" w:rsidRPr="00CE19F2" w:rsidTr="00CE19F2">
        <w:trPr>
          <w:trHeight w:val="838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CE19F2">
            <w:pPr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</w:tc>
      </w:tr>
      <w:tr w:rsidR="00CE19F2" w:rsidRPr="00CE19F2" w:rsidTr="00CE19F2">
        <w:trPr>
          <w:trHeight w:val="754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CE19F2">
            <w:pPr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</w:tc>
      </w:tr>
      <w:tr w:rsidR="00CE19F2" w:rsidRPr="00CE19F2" w:rsidTr="00CE19F2">
        <w:trPr>
          <w:trHeight w:val="825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CE19F2">
            <w:pPr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</w:tc>
      </w:tr>
      <w:tr w:rsidR="00CE19F2" w:rsidRPr="00CE19F2" w:rsidTr="00CE19F2">
        <w:trPr>
          <w:trHeight w:val="869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CE19F2">
            <w:pPr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</w:tc>
      </w:tr>
      <w:tr w:rsidR="00CE19F2" w:rsidRPr="00CE19F2" w:rsidTr="00CE19F2">
        <w:trPr>
          <w:trHeight w:val="958"/>
        </w:trPr>
        <w:tc>
          <w:tcPr>
            <w:tcW w:w="1696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4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CE19F2" w:rsidRPr="00CE19F2" w:rsidRDefault="00CE19F2" w:rsidP="00EA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CE19F2" w:rsidRPr="00CE19F2" w:rsidRDefault="00CE19F2" w:rsidP="00CE19F2">
            <w:pPr>
              <w:rPr>
                <w:rFonts w:ascii="Arial" w:hAnsi="Arial" w:cs="Arial"/>
                <w:b/>
              </w:rPr>
            </w:pPr>
            <w:r w:rsidRPr="00CE19F2">
              <w:rPr>
                <w:rFonts w:ascii="Arial" w:hAnsi="Arial" w:cs="Arial"/>
              </w:rPr>
              <w:t xml:space="preserve">Recover in </w:t>
            </w:r>
          </w:p>
        </w:tc>
      </w:tr>
    </w:tbl>
    <w:p w:rsidR="00CE19F2" w:rsidRDefault="00CE19F2" w:rsidP="00CE19F2">
      <w:pPr>
        <w:rPr>
          <w:rFonts w:ascii="Arial" w:hAnsi="Arial" w:cs="Arial"/>
          <w:szCs w:val="24"/>
        </w:rPr>
      </w:pPr>
    </w:p>
    <w:p w:rsidR="00CE19F2" w:rsidRDefault="00CE19F2" w:rsidP="00CE19F2">
      <w:pPr>
        <w:spacing w:after="2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Estimated list end time</w:t>
      </w:r>
      <w:r w:rsidRPr="00CE19F2">
        <w:rPr>
          <w:rFonts w:ascii="Arial" w:hAnsi="Arial" w:cs="Arial"/>
          <w:b/>
          <w:szCs w:val="24"/>
        </w:rPr>
        <w:t>:</w:t>
      </w:r>
      <w:r w:rsidRPr="00CE19F2">
        <w:rPr>
          <w:b/>
        </w:rPr>
        <w:t xml:space="preserve">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</w:p>
    <w:p w:rsidR="00CE19F2" w:rsidRDefault="00CE19F2" w:rsidP="00CE19F2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86952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Questions / concerns</w:t>
      </w:r>
    </w:p>
    <w:p w:rsidR="00CE19F2" w:rsidRDefault="00CE19F2" w:rsidP="00CE19F2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23024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Changes to list </w:t>
      </w:r>
      <w:proofErr w:type="gramStart"/>
      <w:r>
        <w:rPr>
          <w:rFonts w:ascii="Arial" w:hAnsi="Arial" w:cs="Arial"/>
          <w:szCs w:val="24"/>
        </w:rPr>
        <w:t>order?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60114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Yes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211049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No</w:t>
      </w:r>
    </w:p>
    <w:p w:rsidR="00CE19F2" w:rsidRDefault="00CE19F2" w:rsidP="00CE19F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yes, details: </w:t>
      </w:r>
    </w:p>
    <w:p w:rsidR="00CE19F2" w:rsidRDefault="00CE19F2" w:rsidP="00CE19F2">
      <w:pPr>
        <w:spacing w:after="120"/>
        <w:rPr>
          <w:rFonts w:ascii="Arial" w:hAnsi="Arial" w:cs="Arial"/>
          <w:szCs w:val="24"/>
        </w:rPr>
      </w:pPr>
    </w:p>
    <w:p w:rsidR="00CE19F2" w:rsidRDefault="00CE19F2" w:rsidP="00CE19F2">
      <w:pPr>
        <w:spacing w:after="240"/>
        <w:rPr>
          <w:rFonts w:ascii="Arial" w:hAnsi="Arial" w:cs="Arial"/>
          <w:b/>
          <w:szCs w:val="24"/>
        </w:rPr>
      </w:pPr>
    </w:p>
    <w:p w:rsidR="00CE19F2" w:rsidRPr="00CE19F2" w:rsidRDefault="00CE19F2" w:rsidP="00CE19F2">
      <w:pPr>
        <w:spacing w:after="2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Completed by</w:t>
      </w:r>
      <w:r w:rsidRPr="00CE19F2">
        <w:rPr>
          <w:rFonts w:ascii="Arial" w:hAnsi="Arial" w:cs="Arial"/>
          <w:b/>
          <w:szCs w:val="24"/>
        </w:rPr>
        <w:t>:</w:t>
      </w:r>
      <w:r w:rsidRPr="00CE19F2">
        <w:rPr>
          <w:b/>
        </w:rPr>
        <w:t xml:space="preserve">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</w:rPr>
        <w:tab/>
        <w:t xml:space="preserve">Time: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</w:p>
    <w:p w:rsidR="00CE19F2" w:rsidRPr="00C07EE4" w:rsidRDefault="00CE19F2" w:rsidP="00CE19F2">
      <w:pPr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Signature</w:t>
      </w:r>
      <w:r w:rsidRPr="00CE19F2">
        <w:rPr>
          <w:rFonts w:ascii="Arial" w:hAnsi="Arial" w:cs="Arial"/>
          <w:b/>
          <w:szCs w:val="24"/>
        </w:rPr>
        <w:t>:</w:t>
      </w:r>
      <w:r w:rsidRPr="00CE19F2">
        <w:rPr>
          <w:b/>
        </w:rPr>
        <w:t xml:space="preserve">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</w:rPr>
        <w:tab/>
        <w:t>Role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bookmarkStart w:id="0" w:name="_GoBack"/>
      <w:bookmarkEnd w:id="0"/>
    </w:p>
    <w:sectPr w:rsidR="00CE19F2" w:rsidRPr="00C07EE4" w:rsidSect="00CE19F2">
      <w:headerReference w:type="default" r:id="rId7"/>
      <w:headerReference w:type="first" r:id="rId8"/>
      <w:pgSz w:w="11906" w:h="16838" w:code="9"/>
      <w:pgMar w:top="1673" w:right="1416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7" name="Picture 17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8" name="Picture 18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OVID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-19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|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Cath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l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ab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g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1A5D29"/>
    <w:rsid w:val="001B60D8"/>
    <w:rsid w:val="002D4FA0"/>
    <w:rsid w:val="002E5220"/>
    <w:rsid w:val="00425CC1"/>
    <w:rsid w:val="00444CB1"/>
    <w:rsid w:val="00471275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C07EE4"/>
    <w:rsid w:val="00CE19F2"/>
    <w:rsid w:val="00CF372C"/>
    <w:rsid w:val="00D141DF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11</TotalTime>
  <Pages>1</Pages>
  <Words>79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2020-05-18T09:53:00Z</dcterms:created>
  <dcterms:modified xsi:type="dcterms:W3CDTF">2020-05-18T10:04:00Z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